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818F4" w:rsidRDefault="00F53F99" w:rsidP="00E7360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818F4" w:rsidRDefault="00F53F99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EF32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Маркетинг</w:t>
      </w:r>
      <w:r w:rsidRPr="00281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73605" w:rsidRPr="002818F4" w:rsidRDefault="00E73605" w:rsidP="00E7360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3008" w:rsidRPr="00957D5C" w:rsidRDefault="00053008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E73605" w:rsidRPr="002818F4" w:rsidRDefault="00053008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57D5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57D5C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957D5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57D5C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95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D5C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053008" w:rsidRDefault="0015419C" w:rsidP="0005300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818F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. </w:t>
      </w:r>
      <w:r w:rsidR="00F53F99" w:rsidRPr="0005300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Требования к результатам освоения дисциплины:</w:t>
      </w:r>
    </w:p>
    <w:p w:rsidR="00053008" w:rsidRPr="00A27EC8" w:rsidRDefault="00F53F99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 следующих компетенций</w:t>
      </w:r>
      <w:r w:rsidRPr="00A27EC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: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Профессиональные</w:t>
      </w:r>
      <w:r w:rsidR="00053008" w:rsidRPr="00A27E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053008" w:rsidRPr="00A27E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053008" w:rsidRPr="00A27EC8">
        <w:rPr>
          <w:rFonts w:ascii="Times New Roman" w:hAnsi="Times New Roman" w:cs="Times New Roman"/>
          <w:b/>
          <w:sz w:val="24"/>
          <w:szCs w:val="24"/>
        </w:rPr>
        <w:t>(ПК):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 xml:space="preserve">ПК-2 </w:t>
      </w:r>
      <w:proofErr w:type="gramStart"/>
      <w:r w:rsidRPr="00A27EC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27EC8">
        <w:rPr>
          <w:rFonts w:ascii="Times New Roman" w:hAnsi="Times New Roman" w:cs="Times New Roman"/>
          <w:sz w:val="24"/>
          <w:szCs w:val="24"/>
        </w:rPr>
        <w:t xml:space="preserve"> определять качество сельскохозяйственного сырья и пищевой продукции на всех этапах ее производства и обращения на рынке.</w:t>
      </w:r>
    </w:p>
    <w:p w:rsidR="00053008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C8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15419C" w:rsidRPr="00A27EC8" w:rsidRDefault="00053008" w:rsidP="0005300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hAnsi="Times New Roman" w:cs="Times New Roman"/>
          <w:sz w:val="24"/>
          <w:szCs w:val="24"/>
        </w:rPr>
        <w:t>ПК-2.4</w:t>
      </w:r>
      <w:proofErr w:type="gramStart"/>
      <w:r w:rsidRPr="00A27E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27EC8">
        <w:rPr>
          <w:rFonts w:ascii="Times New Roman" w:hAnsi="Times New Roman" w:cs="Times New Roman"/>
          <w:sz w:val="24"/>
          <w:szCs w:val="24"/>
        </w:rPr>
        <w:t>ладеть технологиями регулирования рынка продукции и услуг в области производства и обращения пищевой продукции.</w:t>
      </w:r>
    </w:p>
    <w:p w:rsidR="00776224" w:rsidRPr="00A27EC8" w:rsidRDefault="00776224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8A7E1D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технологий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8A7E1D" w:rsidRPr="00A27EC8" w:rsidRDefault="00F53F99" w:rsidP="00A27E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A27EC8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F53F99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A27EC8"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A27E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8A7E1D" w:rsidRPr="00A27EC8">
        <w:rPr>
          <w:rFonts w:ascii="Times New Roman" w:hAnsi="Times New Roman" w:cs="Times New Roman"/>
          <w:sz w:val="24"/>
          <w:szCs w:val="24"/>
        </w:rPr>
        <w:t xml:space="preserve">- </w:t>
      </w:r>
      <w:r w:rsidR="00A27EC8" w:rsidRPr="00A27EC8">
        <w:rPr>
          <w:rFonts w:ascii="Times New Roman" w:hAnsi="Times New Roman" w:cs="Times New Roman"/>
          <w:sz w:val="24"/>
        </w:rPr>
        <w:t>Владения технологиями регулирования рынка продукции и услуг в области производства и обращения пищевой продукции</w:t>
      </w:r>
      <w:r w:rsidR="008A7E1D" w:rsidRPr="00A27EC8">
        <w:rPr>
          <w:rFonts w:ascii="Times New Roman" w:hAnsi="Times New Roman" w:cs="Times New Roman"/>
          <w:sz w:val="24"/>
          <w:szCs w:val="24"/>
        </w:rPr>
        <w:t>.</w:t>
      </w:r>
    </w:p>
    <w:p w:rsidR="00F53F99" w:rsidRPr="00A27EC8" w:rsidRDefault="0015419C" w:rsidP="0005300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E853FC" w:rsidRPr="00E853FC" w:rsidRDefault="00E853FC" w:rsidP="00E85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3FC">
        <w:rPr>
          <w:rFonts w:ascii="Times New Roman" w:hAnsi="Times New Roman" w:cs="Times New Roman"/>
          <w:bCs/>
          <w:sz w:val="24"/>
          <w:szCs w:val="24"/>
        </w:rPr>
        <w:t>Основные понятия маркетинга</w:t>
      </w:r>
      <w:r w:rsidRPr="00E853FC">
        <w:rPr>
          <w:rFonts w:ascii="Times New Roman" w:hAnsi="Times New Roman" w:cs="Times New Roman"/>
          <w:sz w:val="24"/>
          <w:szCs w:val="24"/>
        </w:rPr>
        <w:t xml:space="preserve">; Поведение покупателей; </w:t>
      </w:r>
      <w:r w:rsidRPr="00E853FC">
        <w:rPr>
          <w:rFonts w:ascii="Times New Roman" w:hAnsi="Times New Roman" w:cs="Times New Roman"/>
          <w:bCs/>
          <w:sz w:val="24"/>
          <w:szCs w:val="24"/>
        </w:rPr>
        <w:t xml:space="preserve">Информация в маркетинге; Выбор целевого рынка; Товарная политика фирмы; Ценовая политика фирмы; Сбытовая политика фирмы; </w:t>
      </w:r>
      <w:r w:rsidRPr="00E853FC">
        <w:rPr>
          <w:rFonts w:ascii="Times New Roman" w:hAnsi="Times New Roman" w:cs="Times New Roman"/>
          <w:sz w:val="24"/>
          <w:szCs w:val="24"/>
        </w:rPr>
        <w:t>Коммуникационная политика фирмы; Управление маркетингом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19C" w:rsidRPr="00A27EC8" w:rsidRDefault="0015419C" w:rsidP="00053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2818F4" w:rsidRDefault="0015419C" w:rsidP="0005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A2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57B20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06D2">
        <w:rPr>
          <w:rFonts w:ascii="Times New Roman" w:eastAsia="Times New Roman" w:hAnsi="Times New Roman" w:cs="Times New Roman"/>
          <w:color w:val="000000"/>
          <w:sz w:val="24"/>
          <w:szCs w:val="24"/>
        </w:rPr>
        <w:t>с.-</w:t>
      </w:r>
      <w:proofErr w:type="spellStart"/>
      <w:r w:rsidR="009C06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757B20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9C0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экономики </w:t>
      </w:r>
      <w:r w:rsidR="006E7909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73605" w:rsidRPr="00A2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9C06D2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9C06D2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p w:rsidR="00F86998" w:rsidRPr="002818F4" w:rsidRDefault="00F86998" w:rsidP="00053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86998" w:rsidRPr="002818F4" w:rsidSect="002818F4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53008"/>
    <w:rsid w:val="0015419C"/>
    <w:rsid w:val="002818F4"/>
    <w:rsid w:val="00302681"/>
    <w:rsid w:val="006E7909"/>
    <w:rsid w:val="00735527"/>
    <w:rsid w:val="00757B20"/>
    <w:rsid w:val="00776224"/>
    <w:rsid w:val="008A7E1D"/>
    <w:rsid w:val="009C06D2"/>
    <w:rsid w:val="00A27EC8"/>
    <w:rsid w:val="00AF230E"/>
    <w:rsid w:val="00D23E66"/>
    <w:rsid w:val="00DB0398"/>
    <w:rsid w:val="00E73605"/>
    <w:rsid w:val="00E853FC"/>
    <w:rsid w:val="00EA0E2A"/>
    <w:rsid w:val="00EF32BE"/>
    <w:rsid w:val="00F53F99"/>
    <w:rsid w:val="00F86998"/>
    <w:rsid w:val="00FA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  <w:style w:type="paragraph" w:customStyle="1" w:styleId="21">
    <w:name w:val="Заголовок 21"/>
    <w:basedOn w:val="a"/>
    <w:uiPriority w:val="1"/>
    <w:qFormat/>
    <w:rsid w:val="00053008"/>
    <w:pPr>
      <w:widowControl w:val="0"/>
      <w:autoSpaceDE w:val="0"/>
      <w:autoSpaceDN w:val="0"/>
      <w:spacing w:before="3"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8A7E1D"/>
    <w:rPr>
      <w:rFonts w:cs="Times New Roman"/>
      <w:sz w:val="24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8A7E1D"/>
    <w:pPr>
      <w:tabs>
        <w:tab w:val="num" w:pos="8960"/>
      </w:tabs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A7E1D"/>
  </w:style>
  <w:style w:type="paragraph" w:styleId="a5">
    <w:name w:val="Body Text"/>
    <w:basedOn w:val="a"/>
    <w:link w:val="a6"/>
    <w:uiPriority w:val="99"/>
    <w:semiHidden/>
    <w:unhideWhenUsed/>
    <w:rsid w:val="001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5419C"/>
  </w:style>
  <w:style w:type="paragraph" w:customStyle="1" w:styleId="21">
    <w:name w:val="Заголовок 21"/>
    <w:basedOn w:val="a"/>
    <w:uiPriority w:val="1"/>
    <w:qFormat/>
    <w:rsid w:val="00053008"/>
    <w:pPr>
      <w:widowControl w:val="0"/>
      <w:autoSpaceDE w:val="0"/>
      <w:autoSpaceDN w:val="0"/>
      <w:spacing w:before="3" w:after="0" w:line="274" w:lineRule="exact"/>
      <w:ind w:left="5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4</cp:revision>
  <dcterms:created xsi:type="dcterms:W3CDTF">2021-10-05T07:25:00Z</dcterms:created>
  <dcterms:modified xsi:type="dcterms:W3CDTF">2023-06-22T09:17:00Z</dcterms:modified>
</cp:coreProperties>
</file>